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CE" w:rsidRDefault="008933CE" w:rsidP="008933CE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8933CE" w:rsidRDefault="008933CE" w:rsidP="008933CE">
      <w:pPr>
        <w:pStyle w:val="4"/>
      </w:pPr>
      <w:r>
        <w:t xml:space="preserve">МУНИЦИПАЛЬНОЕ ОБРАЗОВАНИЕ «ПУСТОШКИНСКИЙ РАЙОН» </w:t>
      </w:r>
    </w:p>
    <w:p w:rsidR="008933CE" w:rsidRDefault="008933CE" w:rsidP="008933CE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8933CE" w:rsidRDefault="008933CE" w:rsidP="008933CE">
      <w:pPr>
        <w:jc w:val="center"/>
        <w:rPr>
          <w:b/>
          <w:sz w:val="36"/>
        </w:rPr>
      </w:pPr>
    </w:p>
    <w:p w:rsidR="008933CE" w:rsidRDefault="008933CE" w:rsidP="008933CE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8933CE" w:rsidRDefault="008933CE" w:rsidP="008933CE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8933CE" w:rsidTr="008933CE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33CE" w:rsidRDefault="008933CE">
            <w:pPr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33CE" w:rsidRDefault="00B44CF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11.05.2021</w:t>
            </w:r>
            <w:r w:rsidR="008933CE">
              <w:rPr>
                <w:sz w:val="28"/>
                <w:szCs w:val="28"/>
              </w:rPr>
              <w:t xml:space="preserve"> г</w:t>
            </w:r>
            <w:r w:rsidR="008933CE"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33CE" w:rsidRDefault="008933CE">
            <w:pPr>
              <w:spacing w:before="6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33CE" w:rsidRDefault="009A06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44CF9">
              <w:rPr>
                <w:sz w:val="28"/>
                <w:szCs w:val="28"/>
              </w:rPr>
              <w:t>0</w:t>
            </w:r>
          </w:p>
        </w:tc>
      </w:tr>
    </w:tbl>
    <w:p w:rsidR="008933CE" w:rsidRDefault="008933CE" w:rsidP="008933CE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8933CE" w:rsidRDefault="008933CE" w:rsidP="008933CE">
      <w:pPr>
        <w:rPr>
          <w:b/>
          <w:sz w:val="28"/>
          <w:szCs w:val="28"/>
        </w:rPr>
      </w:pPr>
    </w:p>
    <w:p w:rsidR="00B44CF9" w:rsidRPr="00B44CF9" w:rsidRDefault="00B44CF9" w:rsidP="00B44CF9">
      <w:pPr>
        <w:pStyle w:val="a4"/>
        <w:rPr>
          <w:sz w:val="28"/>
          <w:szCs w:val="28"/>
        </w:rPr>
      </w:pPr>
      <w:r w:rsidRPr="00B44CF9">
        <w:rPr>
          <w:sz w:val="28"/>
          <w:szCs w:val="28"/>
        </w:rPr>
        <w:t>Об окончании отопительного сезона</w:t>
      </w:r>
    </w:p>
    <w:p w:rsidR="00B44CF9" w:rsidRPr="00B44CF9" w:rsidRDefault="00B44CF9" w:rsidP="00B44CF9">
      <w:pPr>
        <w:pStyle w:val="a4"/>
        <w:rPr>
          <w:sz w:val="28"/>
          <w:szCs w:val="28"/>
        </w:rPr>
      </w:pPr>
      <w:r w:rsidRPr="00B44CF9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B44C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44CF9">
        <w:rPr>
          <w:sz w:val="28"/>
          <w:szCs w:val="28"/>
        </w:rPr>
        <w:t>2021 г.г.</w:t>
      </w:r>
    </w:p>
    <w:p w:rsidR="008933CE" w:rsidRDefault="008933CE" w:rsidP="008933CE">
      <w:pPr>
        <w:pStyle w:val="normal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33CE" w:rsidRDefault="008933CE" w:rsidP="008933CE">
      <w:pPr>
        <w:pStyle w:val="a4"/>
        <w:jc w:val="both"/>
        <w:rPr>
          <w:rFonts w:eastAsia="Times New Roman"/>
          <w:sz w:val="28"/>
          <w:szCs w:val="28"/>
        </w:rPr>
      </w:pPr>
    </w:p>
    <w:p w:rsidR="00B44CF9" w:rsidRDefault="00B44CF9" w:rsidP="00B44CF9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B44CF9">
        <w:rPr>
          <w:sz w:val="28"/>
          <w:szCs w:val="28"/>
        </w:rPr>
        <w:t>В целях обеспечения прав и законных интересов граждан и на основании  Федерального закона от 06.10.2003 № 131-ФЗ «Об общих принципах организации местного самоуправления в Российской Федерации», пункта 5 раздела 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руководствуясь статьей  29 Устава муниципального образования «Пустошкинский район», Администрация</w:t>
      </w:r>
      <w:proofErr w:type="gramEnd"/>
      <w:r w:rsidRPr="00B44CF9">
        <w:rPr>
          <w:sz w:val="28"/>
          <w:szCs w:val="28"/>
        </w:rPr>
        <w:t xml:space="preserve"> Пустошкинского района </w:t>
      </w:r>
      <w:r w:rsidRPr="00526E31">
        <w:rPr>
          <w:sz w:val="28"/>
          <w:szCs w:val="28"/>
        </w:rPr>
        <w:t>ПОСТАНОВЛЯЕТ</w:t>
      </w:r>
      <w:r w:rsidRPr="00B44CF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44CF9" w:rsidRDefault="00B44CF9" w:rsidP="00B44CF9">
      <w:pPr>
        <w:pStyle w:val="a4"/>
        <w:ind w:firstLine="709"/>
        <w:jc w:val="both"/>
        <w:rPr>
          <w:sz w:val="28"/>
          <w:szCs w:val="28"/>
        </w:rPr>
      </w:pPr>
      <w:r w:rsidRPr="00B44CF9">
        <w:rPr>
          <w:sz w:val="28"/>
          <w:szCs w:val="28"/>
        </w:rPr>
        <w:t>1. Всем производителям теплоносителя и абонентам независимо от форм собственности завершить отопительный сезон на территории муниципального образования «Пустошкинский район» в соответствии с настоящим постановлением.</w:t>
      </w:r>
      <w:r>
        <w:rPr>
          <w:sz w:val="28"/>
          <w:szCs w:val="28"/>
        </w:rPr>
        <w:t xml:space="preserve"> </w:t>
      </w:r>
    </w:p>
    <w:p w:rsidR="00B44CF9" w:rsidRDefault="00B44CF9" w:rsidP="00B44CF9">
      <w:pPr>
        <w:pStyle w:val="a4"/>
        <w:ind w:firstLine="709"/>
        <w:jc w:val="both"/>
        <w:rPr>
          <w:sz w:val="28"/>
          <w:szCs w:val="28"/>
        </w:rPr>
      </w:pPr>
      <w:r w:rsidRPr="00B44CF9">
        <w:rPr>
          <w:sz w:val="28"/>
          <w:szCs w:val="28"/>
        </w:rPr>
        <w:t xml:space="preserve">2. Директору муниципального предприятия «Пустошкинские теплосети» (Ю.А. Давыдов), руководителям ведомственных теплоснабжающих организаций прекратить отпуск тепловой энергии для отопления жилых, административных,  общественных  и производственных зданий с 12 мая 2021 </w:t>
      </w:r>
      <w:r>
        <w:rPr>
          <w:sz w:val="28"/>
          <w:szCs w:val="28"/>
        </w:rPr>
        <w:t xml:space="preserve">года. </w:t>
      </w:r>
    </w:p>
    <w:p w:rsidR="00B44CF9" w:rsidRDefault="00B44CF9" w:rsidP="00B44CF9">
      <w:pPr>
        <w:pStyle w:val="a4"/>
        <w:ind w:firstLine="709"/>
        <w:jc w:val="both"/>
        <w:rPr>
          <w:sz w:val="28"/>
          <w:szCs w:val="28"/>
        </w:rPr>
      </w:pPr>
      <w:r w:rsidRPr="00B44CF9">
        <w:rPr>
          <w:sz w:val="28"/>
          <w:szCs w:val="28"/>
        </w:rPr>
        <w:t xml:space="preserve">3. </w:t>
      </w:r>
      <w:proofErr w:type="gramStart"/>
      <w:r w:rsidRPr="00B44CF9">
        <w:rPr>
          <w:sz w:val="28"/>
          <w:szCs w:val="28"/>
        </w:rPr>
        <w:t>Контроль  за</w:t>
      </w:r>
      <w:proofErr w:type="gramEnd"/>
      <w:r w:rsidRPr="00B44CF9">
        <w:rPr>
          <w:sz w:val="28"/>
          <w:szCs w:val="28"/>
        </w:rPr>
        <w:t xml:space="preserve">  исполнением  настоящего  постановления  возложить на заместителя Главы Администрации района – председателя комитета по жилищно-коммунальному и дорожному хозяйству О.В. </w:t>
      </w:r>
      <w:proofErr w:type="spellStart"/>
      <w:r w:rsidRPr="00B44CF9">
        <w:rPr>
          <w:sz w:val="28"/>
          <w:szCs w:val="28"/>
        </w:rPr>
        <w:t>Корогод</w:t>
      </w:r>
      <w:proofErr w:type="spellEnd"/>
      <w:r w:rsidRPr="00B44C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44CF9" w:rsidRPr="00B44CF9" w:rsidRDefault="00B44CF9" w:rsidP="00B44CF9">
      <w:pPr>
        <w:pStyle w:val="a4"/>
        <w:ind w:firstLine="709"/>
        <w:jc w:val="both"/>
        <w:rPr>
          <w:sz w:val="28"/>
          <w:szCs w:val="28"/>
        </w:rPr>
      </w:pPr>
      <w:r w:rsidRPr="00B44CF9">
        <w:rPr>
          <w:sz w:val="28"/>
          <w:szCs w:val="28"/>
        </w:rPr>
        <w:t xml:space="preserve">4. Опубликовать настоящее постановление в </w:t>
      </w:r>
      <w:r>
        <w:rPr>
          <w:sz w:val="28"/>
          <w:szCs w:val="28"/>
        </w:rPr>
        <w:t>газете «Вперед»</w:t>
      </w:r>
      <w:r w:rsidRPr="00B44CF9">
        <w:rPr>
          <w:sz w:val="28"/>
          <w:szCs w:val="28"/>
        </w:rPr>
        <w:t>.</w:t>
      </w:r>
    </w:p>
    <w:p w:rsidR="008933CE" w:rsidRDefault="008933CE" w:rsidP="008933CE">
      <w:pPr>
        <w:pStyle w:val="a4"/>
        <w:jc w:val="both"/>
        <w:rPr>
          <w:rFonts w:eastAsia="Times New Roman"/>
          <w:sz w:val="28"/>
          <w:szCs w:val="28"/>
        </w:rPr>
      </w:pPr>
    </w:p>
    <w:p w:rsidR="008933CE" w:rsidRDefault="008933CE" w:rsidP="008933CE">
      <w:pPr>
        <w:pStyle w:val="a4"/>
        <w:jc w:val="both"/>
        <w:rPr>
          <w:rFonts w:eastAsia="Times New Roman"/>
          <w:sz w:val="28"/>
          <w:szCs w:val="28"/>
        </w:rPr>
      </w:pPr>
    </w:p>
    <w:p w:rsidR="008933CE" w:rsidRDefault="008933CE" w:rsidP="008933CE">
      <w:pPr>
        <w:pStyle w:val="a4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С.Р.</w:t>
      </w:r>
      <w:r w:rsidR="00E56189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Василькова</w:t>
      </w:r>
    </w:p>
    <w:p w:rsidR="008933CE" w:rsidRDefault="008933CE" w:rsidP="008933CE">
      <w:pPr>
        <w:pStyle w:val="a4"/>
        <w:jc w:val="both"/>
        <w:rPr>
          <w:sz w:val="28"/>
          <w:szCs w:val="28"/>
        </w:rPr>
      </w:pPr>
    </w:p>
    <w:sectPr w:rsidR="008933CE" w:rsidSect="00E56189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3CE"/>
    <w:rsid w:val="001D24D2"/>
    <w:rsid w:val="00284422"/>
    <w:rsid w:val="003B4609"/>
    <w:rsid w:val="005630C3"/>
    <w:rsid w:val="00574685"/>
    <w:rsid w:val="00590609"/>
    <w:rsid w:val="005F161C"/>
    <w:rsid w:val="00611157"/>
    <w:rsid w:val="00636B4F"/>
    <w:rsid w:val="006E645B"/>
    <w:rsid w:val="0077103A"/>
    <w:rsid w:val="007A2EA5"/>
    <w:rsid w:val="007D5D6A"/>
    <w:rsid w:val="007E593A"/>
    <w:rsid w:val="00821BC2"/>
    <w:rsid w:val="008933CE"/>
    <w:rsid w:val="008A01F6"/>
    <w:rsid w:val="008C5FEB"/>
    <w:rsid w:val="00903BD6"/>
    <w:rsid w:val="00905120"/>
    <w:rsid w:val="00925E8F"/>
    <w:rsid w:val="00961774"/>
    <w:rsid w:val="009A0603"/>
    <w:rsid w:val="00A412E5"/>
    <w:rsid w:val="00B02B73"/>
    <w:rsid w:val="00B44CF9"/>
    <w:rsid w:val="00B63D32"/>
    <w:rsid w:val="00D139D0"/>
    <w:rsid w:val="00DB6768"/>
    <w:rsid w:val="00E16E42"/>
    <w:rsid w:val="00E56189"/>
    <w:rsid w:val="00E60347"/>
    <w:rsid w:val="00E650E1"/>
    <w:rsid w:val="00E66388"/>
    <w:rsid w:val="00EA12B3"/>
    <w:rsid w:val="00EE0564"/>
    <w:rsid w:val="00F12291"/>
    <w:rsid w:val="00F6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3CE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933C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8933CE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8933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rmal">
    <w:name w:val="normal"/>
    <w:rsid w:val="008933CE"/>
    <w:rPr>
      <w:rFonts w:ascii="Calibri" w:eastAsia="Calibri" w:hAnsi="Calibri" w:cs="Calibri"/>
      <w:lang w:eastAsia="ru-RU"/>
    </w:rPr>
  </w:style>
  <w:style w:type="table" w:styleId="a5">
    <w:name w:val="Table Grid"/>
    <w:basedOn w:val="a1"/>
    <w:rsid w:val="008933C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9A06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A0603"/>
    <w:pPr>
      <w:widowControl w:val="0"/>
      <w:shd w:val="clear" w:color="auto" w:fill="FFFFFF"/>
      <w:spacing w:before="660" w:after="60"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Ypravdel</cp:lastModifiedBy>
  <cp:revision>2</cp:revision>
  <dcterms:created xsi:type="dcterms:W3CDTF">2021-05-11T12:19:00Z</dcterms:created>
  <dcterms:modified xsi:type="dcterms:W3CDTF">2021-05-11T12:19:00Z</dcterms:modified>
</cp:coreProperties>
</file>