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71" w:rsidRDefault="009C4B71" w:rsidP="009C4B71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9C4B71" w:rsidRDefault="009C4B71" w:rsidP="009C4B71">
      <w:pPr>
        <w:pStyle w:val="4"/>
      </w:pPr>
      <w:r>
        <w:t>МУНИЦИПАЛЬНОЕ ОБРАЗОВАНИЕ «ПУСТОШКИНСКИЙ РАЙОН»</w:t>
      </w:r>
    </w:p>
    <w:p w:rsidR="009C4B71" w:rsidRDefault="009C4B71" w:rsidP="009C4B71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9C4B71" w:rsidRDefault="009C4B71" w:rsidP="009C4B71">
      <w:pPr>
        <w:jc w:val="center"/>
        <w:rPr>
          <w:b/>
          <w:sz w:val="22"/>
        </w:rPr>
      </w:pPr>
    </w:p>
    <w:p w:rsidR="009C4B71" w:rsidRDefault="009C4B71" w:rsidP="009C4B71">
      <w:pPr>
        <w:jc w:val="center"/>
        <w:rPr>
          <w:b/>
          <w:sz w:val="22"/>
        </w:rPr>
      </w:pPr>
    </w:p>
    <w:p w:rsidR="009C4B71" w:rsidRDefault="009C4B71" w:rsidP="009C4B71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9C4B71" w:rsidRDefault="009C4B71" w:rsidP="009C4B71">
      <w:pPr>
        <w:jc w:val="right"/>
        <w:rPr>
          <w:b/>
          <w:sz w:val="28"/>
          <w:szCs w:val="28"/>
        </w:rPr>
      </w:pPr>
    </w:p>
    <w:p w:rsidR="009C4B71" w:rsidRPr="00086D8A" w:rsidRDefault="009C4B71" w:rsidP="009C4B71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1"/>
        <w:gridCol w:w="425"/>
        <w:gridCol w:w="1134"/>
      </w:tblGrid>
      <w:tr w:rsidR="009C4B71" w:rsidTr="000822D8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C4B71" w:rsidRDefault="009C4B71" w:rsidP="000822D8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9C4B71" w:rsidRDefault="003C631E" w:rsidP="000822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16.02.2024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C4B71" w:rsidRDefault="009C4B71" w:rsidP="000822D8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9C4B71" w:rsidRPr="000759D5" w:rsidRDefault="003C631E" w:rsidP="000822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</w:tbl>
    <w:p w:rsidR="009C4B71" w:rsidRDefault="009C4B71" w:rsidP="009C4B71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9C4B71" w:rsidRDefault="009C4B71" w:rsidP="009C4B71"/>
    <w:p w:rsidR="009C4B71" w:rsidRDefault="009C4B71" w:rsidP="009C4B71"/>
    <w:p w:rsidR="009C4B71" w:rsidRPr="00F16242" w:rsidRDefault="009C4B71" w:rsidP="009C4B71">
      <w:pPr>
        <w:pStyle w:val="a3"/>
        <w:tabs>
          <w:tab w:val="left" w:pos="4820"/>
          <w:tab w:val="left" w:pos="5103"/>
        </w:tabs>
        <w:ind w:right="4251"/>
        <w:jc w:val="both"/>
        <w:rPr>
          <w:b w:val="0"/>
          <w:szCs w:val="28"/>
        </w:rPr>
      </w:pPr>
      <w:r w:rsidRPr="009C4B71">
        <w:rPr>
          <w:b w:val="0"/>
          <w:szCs w:val="28"/>
        </w:rPr>
        <w:t xml:space="preserve">Об утверждении ключевых показателей эффективности функционирования антимонопольного </w:t>
      </w:r>
      <w:proofErr w:type="spellStart"/>
      <w:r w:rsidRPr="009C4B71">
        <w:rPr>
          <w:b w:val="0"/>
          <w:szCs w:val="28"/>
        </w:rPr>
        <w:t>комплаенса</w:t>
      </w:r>
      <w:proofErr w:type="spellEnd"/>
      <w:r w:rsidRPr="009C4B71">
        <w:rPr>
          <w:b w:val="0"/>
          <w:szCs w:val="28"/>
        </w:rPr>
        <w:t xml:space="preserve"> в</w:t>
      </w:r>
      <w:r>
        <w:rPr>
          <w:b w:val="0"/>
          <w:szCs w:val="28"/>
        </w:rPr>
        <w:t xml:space="preserve"> </w:t>
      </w:r>
      <w:r w:rsidRPr="009C4B71">
        <w:rPr>
          <w:b w:val="0"/>
          <w:szCs w:val="28"/>
        </w:rPr>
        <w:t>Администрации П</w:t>
      </w:r>
      <w:r>
        <w:rPr>
          <w:b w:val="0"/>
          <w:szCs w:val="28"/>
        </w:rPr>
        <w:t>устошкин</w:t>
      </w:r>
      <w:r w:rsidRPr="009C4B71">
        <w:rPr>
          <w:b w:val="0"/>
          <w:szCs w:val="28"/>
        </w:rPr>
        <w:t xml:space="preserve">ского района </w:t>
      </w:r>
    </w:p>
    <w:p w:rsidR="009C4B71" w:rsidRDefault="009C4B71"/>
    <w:p w:rsidR="00175868" w:rsidRDefault="00175868"/>
    <w:p w:rsidR="00175868" w:rsidRDefault="00175868" w:rsidP="00175868">
      <w:pPr>
        <w:ind w:firstLine="708"/>
        <w:jc w:val="both"/>
        <w:rPr>
          <w:sz w:val="28"/>
          <w:szCs w:val="28"/>
        </w:rPr>
      </w:pPr>
      <w:proofErr w:type="gramStart"/>
      <w:r w:rsidRPr="00504355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Р</w:t>
      </w:r>
      <w:r w:rsidRPr="00504355">
        <w:rPr>
          <w:sz w:val="28"/>
          <w:szCs w:val="28"/>
        </w:rPr>
        <w:t xml:space="preserve">аспоряжением Правительства Российской Федерации от 18 октября </w:t>
      </w:r>
      <w:smartTag w:uri="urn:schemas-microsoft-com:office:smarttags" w:element="metricconverter">
        <w:smartTagPr>
          <w:attr w:name="ProductID" w:val="2018 г"/>
        </w:smartTagPr>
        <w:r w:rsidRPr="00504355"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</w:t>
      </w:r>
      <w:r w:rsidRPr="00504355">
        <w:rPr>
          <w:sz w:val="28"/>
          <w:szCs w:val="28"/>
        </w:rPr>
        <w:t xml:space="preserve"> № 2258-р</w:t>
      </w:r>
      <w:r>
        <w:rPr>
          <w:sz w:val="28"/>
          <w:szCs w:val="28"/>
        </w:rPr>
        <w:t xml:space="preserve"> «</w:t>
      </w:r>
      <w:r w:rsidRPr="001A6A90">
        <w:rPr>
          <w:sz w:val="28"/>
          <w:szCs w:val="28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</w:t>
      </w:r>
      <w:r>
        <w:rPr>
          <w:sz w:val="28"/>
          <w:szCs w:val="28"/>
        </w:rPr>
        <w:t>тимонопольного законодательства»,</w:t>
      </w:r>
      <w:r w:rsidRPr="001A6A90">
        <w:rPr>
          <w:sz w:val="28"/>
          <w:szCs w:val="28"/>
        </w:rPr>
        <w:t> </w:t>
      </w:r>
      <w:r w:rsidRPr="00504355">
        <w:rPr>
          <w:sz w:val="28"/>
          <w:szCs w:val="28"/>
        </w:rPr>
        <w:t xml:space="preserve"> во исполнение </w:t>
      </w:r>
      <w:r w:rsidR="00884949">
        <w:rPr>
          <w:sz w:val="28"/>
          <w:szCs w:val="28"/>
        </w:rPr>
        <w:t xml:space="preserve">требований </w:t>
      </w:r>
      <w:r w:rsidRPr="00504355">
        <w:rPr>
          <w:sz w:val="28"/>
          <w:szCs w:val="28"/>
        </w:rPr>
        <w:t xml:space="preserve">раздела </w:t>
      </w:r>
      <w:r w:rsidR="00257567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Положения </w:t>
      </w:r>
      <w:r w:rsidRPr="002474B9">
        <w:rPr>
          <w:sz w:val="28"/>
          <w:szCs w:val="28"/>
        </w:rPr>
        <w:t>о</w:t>
      </w:r>
      <w:r w:rsidR="00257567">
        <w:rPr>
          <w:sz w:val="28"/>
          <w:szCs w:val="28"/>
        </w:rPr>
        <w:t xml:space="preserve">б организации </w:t>
      </w:r>
      <w:r w:rsidRPr="002474B9">
        <w:rPr>
          <w:sz w:val="28"/>
          <w:szCs w:val="28"/>
        </w:rPr>
        <w:t>систем</w:t>
      </w:r>
      <w:r w:rsidR="00257567">
        <w:rPr>
          <w:sz w:val="28"/>
          <w:szCs w:val="28"/>
        </w:rPr>
        <w:t>ы</w:t>
      </w:r>
      <w:r w:rsidRPr="002474B9">
        <w:rPr>
          <w:sz w:val="28"/>
          <w:szCs w:val="28"/>
        </w:rPr>
        <w:t xml:space="preserve"> внутреннего обеспечения соответствия требованиям антимонопольного за</w:t>
      </w:r>
      <w:r>
        <w:rPr>
          <w:sz w:val="28"/>
          <w:szCs w:val="28"/>
        </w:rPr>
        <w:t>конодательства в Администрации П</w:t>
      </w:r>
      <w:r w:rsidR="00257567">
        <w:rPr>
          <w:sz w:val="28"/>
          <w:szCs w:val="28"/>
        </w:rPr>
        <w:t>устошкин</w:t>
      </w:r>
      <w:r>
        <w:rPr>
          <w:sz w:val="28"/>
          <w:szCs w:val="28"/>
        </w:rPr>
        <w:t>ского</w:t>
      </w:r>
      <w:r w:rsidRPr="002474B9">
        <w:rPr>
          <w:sz w:val="28"/>
          <w:szCs w:val="28"/>
        </w:rPr>
        <w:t xml:space="preserve"> района</w:t>
      </w:r>
      <w:r>
        <w:t xml:space="preserve">, </w:t>
      </w:r>
      <w:r>
        <w:rPr>
          <w:sz w:val="28"/>
          <w:szCs w:val="28"/>
        </w:rPr>
        <w:t>утверж</w:t>
      </w:r>
      <w:r w:rsidRPr="00504355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Pr="00504355">
        <w:rPr>
          <w:sz w:val="28"/>
          <w:szCs w:val="28"/>
        </w:rPr>
        <w:t xml:space="preserve">нного </w:t>
      </w:r>
      <w:r>
        <w:rPr>
          <w:sz w:val="28"/>
          <w:szCs w:val="28"/>
        </w:rPr>
        <w:t>п</w:t>
      </w:r>
      <w:r w:rsidRPr="00504355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>П</w:t>
      </w:r>
      <w:r w:rsidR="00257567">
        <w:rPr>
          <w:sz w:val="28"/>
          <w:szCs w:val="28"/>
        </w:rPr>
        <w:t>устошкин</w:t>
      </w:r>
      <w:r>
        <w:rPr>
          <w:sz w:val="28"/>
          <w:szCs w:val="28"/>
        </w:rPr>
        <w:t>ского</w:t>
      </w:r>
      <w:r w:rsidRPr="0050435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257567">
        <w:rPr>
          <w:sz w:val="28"/>
          <w:szCs w:val="28"/>
        </w:rPr>
        <w:t xml:space="preserve">07.11.2019 </w:t>
      </w:r>
      <w:r>
        <w:rPr>
          <w:sz w:val="28"/>
          <w:szCs w:val="28"/>
        </w:rPr>
        <w:t xml:space="preserve">г. № </w:t>
      </w:r>
      <w:r w:rsidR="00257567">
        <w:rPr>
          <w:sz w:val="28"/>
          <w:szCs w:val="28"/>
        </w:rPr>
        <w:t>138,</w:t>
      </w:r>
      <w:proofErr w:type="gramEnd"/>
      <w:r w:rsidR="00257567">
        <w:rPr>
          <w:sz w:val="28"/>
          <w:szCs w:val="28"/>
        </w:rPr>
        <w:t xml:space="preserve"> </w:t>
      </w:r>
      <w:r w:rsidRPr="00EC7B4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П</w:t>
      </w:r>
      <w:r w:rsidR="00257567">
        <w:rPr>
          <w:sz w:val="28"/>
          <w:szCs w:val="28"/>
        </w:rPr>
        <w:t>устошкин</w:t>
      </w:r>
      <w:r>
        <w:rPr>
          <w:sz w:val="28"/>
          <w:szCs w:val="28"/>
        </w:rPr>
        <w:t>ского</w:t>
      </w:r>
      <w:r w:rsidRPr="00EC7B44">
        <w:rPr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1A6A90">
        <w:rPr>
          <w:sz w:val="28"/>
          <w:szCs w:val="28"/>
        </w:rPr>
        <w:t>ПОСТАНОВЛЯЕТ</w:t>
      </w:r>
      <w:r w:rsidRPr="00EC7B44">
        <w:rPr>
          <w:sz w:val="28"/>
          <w:szCs w:val="28"/>
        </w:rPr>
        <w:t xml:space="preserve">: </w:t>
      </w:r>
    </w:p>
    <w:p w:rsidR="00AF2370" w:rsidRPr="00B2020C" w:rsidRDefault="00AF2370" w:rsidP="00B2020C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2020C">
        <w:rPr>
          <w:sz w:val="28"/>
          <w:szCs w:val="28"/>
        </w:rPr>
        <w:t xml:space="preserve">Утвердить ключевые показатели эффективности функционирования антимонопольного </w:t>
      </w:r>
      <w:proofErr w:type="spellStart"/>
      <w:r w:rsidRPr="00B2020C">
        <w:rPr>
          <w:sz w:val="28"/>
          <w:szCs w:val="28"/>
        </w:rPr>
        <w:t>комплаенса</w:t>
      </w:r>
      <w:proofErr w:type="spellEnd"/>
      <w:r w:rsidRPr="00B2020C">
        <w:rPr>
          <w:sz w:val="28"/>
          <w:szCs w:val="28"/>
        </w:rPr>
        <w:t xml:space="preserve"> в Администрации Пустошкинского района согласно приложению к настоящему постановлению.</w:t>
      </w:r>
    </w:p>
    <w:p w:rsidR="00AF2370" w:rsidRPr="00B2020C" w:rsidRDefault="00AF2370" w:rsidP="00B2020C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2020C">
        <w:rPr>
          <w:sz w:val="28"/>
          <w:szCs w:val="28"/>
        </w:rPr>
        <w:t>Разместить</w:t>
      </w:r>
      <w:proofErr w:type="gramEnd"/>
      <w:r w:rsidRPr="00B2020C">
        <w:rPr>
          <w:sz w:val="28"/>
          <w:szCs w:val="28"/>
        </w:rPr>
        <w:t xml:space="preserve"> настоящее постановление на официальном сайте муниципального образования «Пустошкинский район» в информационно-телекоммуникационной сети Интернет </w:t>
      </w:r>
      <w:hyperlink r:id="rId6" w:history="1">
        <w:r w:rsidRPr="00B2020C">
          <w:rPr>
            <w:rStyle w:val="a5"/>
            <w:sz w:val="28"/>
            <w:szCs w:val="28"/>
          </w:rPr>
          <w:t>https://pustoshka.reg60.ru/</w:t>
        </w:r>
      </w:hyperlink>
      <w:r w:rsidRPr="00B2020C">
        <w:rPr>
          <w:sz w:val="28"/>
          <w:szCs w:val="28"/>
        </w:rPr>
        <w:t xml:space="preserve"> .</w:t>
      </w:r>
    </w:p>
    <w:p w:rsidR="00AF2370" w:rsidRPr="00B2020C" w:rsidRDefault="00AF2370" w:rsidP="00B2020C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2020C">
        <w:rPr>
          <w:sz w:val="28"/>
          <w:szCs w:val="28"/>
        </w:rPr>
        <w:t>Контроль за</w:t>
      </w:r>
      <w:proofErr w:type="gramEnd"/>
      <w:r w:rsidRPr="00B2020C">
        <w:rPr>
          <w:sz w:val="28"/>
          <w:szCs w:val="28"/>
        </w:rPr>
        <w:t xml:space="preserve"> исполнением настоящего постановления </w:t>
      </w:r>
      <w:r w:rsidR="00884949" w:rsidRPr="00B2020C">
        <w:rPr>
          <w:sz w:val="28"/>
          <w:szCs w:val="28"/>
        </w:rPr>
        <w:t xml:space="preserve">оставляю за </w:t>
      </w:r>
      <w:bookmarkStart w:id="0" w:name="_GoBack"/>
      <w:bookmarkEnd w:id="0"/>
      <w:r w:rsidR="00884949" w:rsidRPr="00B2020C">
        <w:rPr>
          <w:sz w:val="28"/>
          <w:szCs w:val="28"/>
        </w:rPr>
        <w:t>собой</w:t>
      </w:r>
      <w:r w:rsidRPr="00B2020C">
        <w:rPr>
          <w:sz w:val="28"/>
          <w:szCs w:val="28"/>
        </w:rPr>
        <w:t xml:space="preserve">. </w:t>
      </w:r>
    </w:p>
    <w:p w:rsidR="00AF2370" w:rsidRDefault="00AF2370" w:rsidP="00B202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2370" w:rsidRDefault="00AF2370" w:rsidP="00AF2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821"/>
      </w:tblGrid>
      <w:tr w:rsidR="00AF2370" w:rsidRPr="004E2EFE" w:rsidTr="0010531D">
        <w:tc>
          <w:tcPr>
            <w:tcW w:w="4643" w:type="dxa"/>
          </w:tcPr>
          <w:p w:rsidR="00AF2370" w:rsidRPr="004E2EFE" w:rsidRDefault="00AF2370" w:rsidP="000822D8">
            <w:pPr>
              <w:jc w:val="both"/>
              <w:rPr>
                <w:sz w:val="28"/>
                <w:szCs w:val="22"/>
              </w:rPr>
            </w:pPr>
            <w:r w:rsidRPr="004E2EFE">
              <w:rPr>
                <w:sz w:val="28"/>
                <w:szCs w:val="22"/>
              </w:rPr>
              <w:t>Глава района</w:t>
            </w:r>
          </w:p>
        </w:tc>
        <w:tc>
          <w:tcPr>
            <w:tcW w:w="4821" w:type="dxa"/>
          </w:tcPr>
          <w:p w:rsidR="00AF2370" w:rsidRPr="004E2EFE" w:rsidRDefault="00AF2370" w:rsidP="000822D8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</w:t>
            </w:r>
            <w:r w:rsidR="0010531D">
              <w:rPr>
                <w:sz w:val="28"/>
                <w:szCs w:val="22"/>
              </w:rPr>
              <w:t xml:space="preserve">    Ю.</w:t>
            </w:r>
            <w:r w:rsidRPr="004E2EFE">
              <w:rPr>
                <w:sz w:val="28"/>
                <w:szCs w:val="22"/>
              </w:rPr>
              <w:t xml:space="preserve">Э. </w:t>
            </w:r>
            <w:r w:rsidR="0010531D">
              <w:rPr>
                <w:sz w:val="28"/>
                <w:szCs w:val="22"/>
              </w:rPr>
              <w:t xml:space="preserve"> </w:t>
            </w:r>
            <w:r w:rsidRPr="004E2EFE">
              <w:rPr>
                <w:sz w:val="28"/>
                <w:szCs w:val="22"/>
              </w:rPr>
              <w:t xml:space="preserve">Кравцов </w:t>
            </w:r>
          </w:p>
          <w:p w:rsidR="00AF2370" w:rsidRPr="004E2EFE" w:rsidRDefault="00AF2370" w:rsidP="000822D8">
            <w:pPr>
              <w:jc w:val="right"/>
              <w:rPr>
                <w:sz w:val="28"/>
                <w:szCs w:val="22"/>
              </w:rPr>
            </w:pPr>
          </w:p>
        </w:tc>
      </w:tr>
    </w:tbl>
    <w:p w:rsidR="00650144" w:rsidRDefault="00650144" w:rsidP="002A7479">
      <w:pPr>
        <w:jc w:val="both"/>
        <w:rPr>
          <w:sz w:val="22"/>
          <w:szCs w:val="22"/>
        </w:rPr>
      </w:pPr>
    </w:p>
    <w:p w:rsidR="002A7479" w:rsidRDefault="002A7479">
      <w:pPr>
        <w:spacing w:after="200" w:line="276" w:lineRule="auto"/>
        <w:rPr>
          <w:sz w:val="22"/>
          <w:szCs w:val="28"/>
        </w:rPr>
      </w:pPr>
      <w:r>
        <w:rPr>
          <w:sz w:val="22"/>
          <w:szCs w:val="28"/>
        </w:rPr>
        <w:br w:type="page"/>
      </w:r>
    </w:p>
    <w:p w:rsidR="00FA56FB" w:rsidRPr="00062B09" w:rsidRDefault="00FA56FB" w:rsidP="00FA56FB">
      <w:pPr>
        <w:ind w:left="5640"/>
        <w:jc w:val="right"/>
        <w:rPr>
          <w:sz w:val="28"/>
          <w:szCs w:val="28"/>
        </w:rPr>
      </w:pPr>
      <w:r w:rsidRPr="00062B09">
        <w:rPr>
          <w:sz w:val="28"/>
          <w:szCs w:val="28"/>
        </w:rPr>
        <w:lastRenderedPageBreak/>
        <w:t xml:space="preserve">Приложение </w:t>
      </w:r>
    </w:p>
    <w:p w:rsidR="00FA56FB" w:rsidRDefault="00FA56FB" w:rsidP="00FA56FB">
      <w:pPr>
        <w:ind w:right="-142"/>
        <w:jc w:val="right"/>
        <w:rPr>
          <w:sz w:val="28"/>
          <w:szCs w:val="28"/>
        </w:rPr>
      </w:pPr>
      <w:r w:rsidRPr="00062B09">
        <w:rPr>
          <w:sz w:val="28"/>
          <w:szCs w:val="28"/>
        </w:rPr>
        <w:t xml:space="preserve">к постановлению Администрации </w:t>
      </w:r>
    </w:p>
    <w:p w:rsidR="00884949" w:rsidRDefault="00FA56FB" w:rsidP="00FA56FB">
      <w:pPr>
        <w:ind w:right="-142"/>
        <w:jc w:val="right"/>
        <w:rPr>
          <w:sz w:val="28"/>
          <w:szCs w:val="28"/>
        </w:rPr>
      </w:pPr>
      <w:r w:rsidRPr="00062B09">
        <w:rPr>
          <w:sz w:val="28"/>
          <w:szCs w:val="28"/>
        </w:rPr>
        <w:t>П</w:t>
      </w:r>
      <w:r w:rsidR="00EB083E">
        <w:rPr>
          <w:sz w:val="28"/>
          <w:szCs w:val="28"/>
        </w:rPr>
        <w:t>устошкин</w:t>
      </w:r>
      <w:r w:rsidRPr="00062B09">
        <w:rPr>
          <w:sz w:val="28"/>
          <w:szCs w:val="28"/>
        </w:rPr>
        <w:t xml:space="preserve">ского </w:t>
      </w:r>
      <w:r w:rsidR="00884949">
        <w:rPr>
          <w:sz w:val="28"/>
          <w:szCs w:val="28"/>
        </w:rPr>
        <w:t>района</w:t>
      </w:r>
    </w:p>
    <w:p w:rsidR="00FA56FB" w:rsidRPr="000C192D" w:rsidRDefault="00BB546C" w:rsidP="00FA56FB">
      <w:pPr>
        <w:ind w:right="-142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Pr="000C192D">
        <w:rPr>
          <w:sz w:val="28"/>
          <w:szCs w:val="28"/>
          <w:u w:val="single"/>
        </w:rPr>
        <w:t>16.02.2024 г.</w:t>
      </w:r>
      <w:r>
        <w:rPr>
          <w:sz w:val="28"/>
          <w:szCs w:val="28"/>
        </w:rPr>
        <w:t xml:space="preserve">  № </w:t>
      </w:r>
      <w:r w:rsidRPr="000C192D">
        <w:rPr>
          <w:sz w:val="28"/>
          <w:szCs w:val="28"/>
          <w:u w:val="single"/>
        </w:rPr>
        <w:t xml:space="preserve"> 31</w:t>
      </w:r>
    </w:p>
    <w:p w:rsidR="00FA56FB" w:rsidRPr="00162939" w:rsidRDefault="00FA56FB" w:rsidP="00FA56FB">
      <w:pPr>
        <w:jc w:val="right"/>
        <w:rPr>
          <w:sz w:val="28"/>
          <w:szCs w:val="28"/>
        </w:rPr>
      </w:pPr>
    </w:p>
    <w:p w:rsidR="00FA56FB" w:rsidRPr="009E1102" w:rsidRDefault="00FA56FB" w:rsidP="00FA56FB">
      <w:pPr>
        <w:jc w:val="both"/>
        <w:rPr>
          <w:b/>
          <w:sz w:val="28"/>
          <w:szCs w:val="28"/>
        </w:rPr>
      </w:pPr>
      <w:r w:rsidRPr="00162939">
        <w:rPr>
          <w:sz w:val="28"/>
          <w:szCs w:val="28"/>
        </w:rPr>
        <w:t> </w:t>
      </w:r>
    </w:p>
    <w:p w:rsidR="00FA56FB" w:rsidRPr="009E1102" w:rsidRDefault="00FA56FB" w:rsidP="00FA56FB">
      <w:pPr>
        <w:jc w:val="center"/>
        <w:rPr>
          <w:b/>
          <w:sz w:val="24"/>
          <w:szCs w:val="24"/>
        </w:rPr>
      </w:pPr>
      <w:r w:rsidRPr="009E1102">
        <w:rPr>
          <w:b/>
          <w:sz w:val="24"/>
          <w:szCs w:val="24"/>
        </w:rPr>
        <w:t>Ключевые показатели эффективности</w:t>
      </w:r>
    </w:p>
    <w:p w:rsidR="00FA56FB" w:rsidRPr="009E1102" w:rsidRDefault="00FA56FB" w:rsidP="00FA56FB">
      <w:pPr>
        <w:jc w:val="center"/>
        <w:rPr>
          <w:b/>
          <w:sz w:val="24"/>
          <w:szCs w:val="24"/>
        </w:rPr>
      </w:pPr>
      <w:r w:rsidRPr="009E1102">
        <w:rPr>
          <w:b/>
          <w:sz w:val="24"/>
          <w:szCs w:val="24"/>
        </w:rPr>
        <w:t xml:space="preserve">функционирования антимонопольного </w:t>
      </w:r>
      <w:proofErr w:type="spellStart"/>
      <w:r w:rsidRPr="009E1102">
        <w:rPr>
          <w:b/>
          <w:sz w:val="24"/>
          <w:szCs w:val="24"/>
        </w:rPr>
        <w:t>комплаенса</w:t>
      </w:r>
      <w:proofErr w:type="spellEnd"/>
      <w:r w:rsidRPr="009E1102">
        <w:rPr>
          <w:b/>
          <w:sz w:val="24"/>
          <w:szCs w:val="24"/>
        </w:rPr>
        <w:t xml:space="preserve"> в Администрации</w:t>
      </w:r>
    </w:p>
    <w:p w:rsidR="00FA56FB" w:rsidRPr="009E1102" w:rsidRDefault="00FA56FB" w:rsidP="00FA56FB">
      <w:pPr>
        <w:jc w:val="center"/>
        <w:rPr>
          <w:b/>
          <w:sz w:val="24"/>
          <w:szCs w:val="24"/>
        </w:rPr>
      </w:pPr>
      <w:r w:rsidRPr="009E1102">
        <w:rPr>
          <w:b/>
          <w:sz w:val="24"/>
          <w:szCs w:val="24"/>
        </w:rPr>
        <w:t>П</w:t>
      </w:r>
      <w:r w:rsidR="00EB083E">
        <w:rPr>
          <w:b/>
          <w:sz w:val="24"/>
          <w:szCs w:val="24"/>
        </w:rPr>
        <w:t>устошкин</w:t>
      </w:r>
      <w:r w:rsidRPr="009E1102">
        <w:rPr>
          <w:b/>
          <w:sz w:val="24"/>
          <w:szCs w:val="24"/>
        </w:rPr>
        <w:t>ского района (далее</w:t>
      </w:r>
      <w:r w:rsidR="00884949">
        <w:rPr>
          <w:b/>
          <w:sz w:val="24"/>
          <w:szCs w:val="24"/>
        </w:rPr>
        <w:t xml:space="preserve"> </w:t>
      </w:r>
      <w:r w:rsidR="00EB083E">
        <w:rPr>
          <w:b/>
          <w:sz w:val="24"/>
          <w:szCs w:val="24"/>
        </w:rPr>
        <w:t>-</w:t>
      </w:r>
      <w:r w:rsidR="00884949">
        <w:rPr>
          <w:b/>
          <w:sz w:val="24"/>
          <w:szCs w:val="24"/>
        </w:rPr>
        <w:t xml:space="preserve"> </w:t>
      </w:r>
      <w:r w:rsidRPr="009E1102">
        <w:rPr>
          <w:b/>
          <w:sz w:val="24"/>
          <w:szCs w:val="24"/>
        </w:rPr>
        <w:t xml:space="preserve">Администрация) </w:t>
      </w:r>
    </w:p>
    <w:p w:rsidR="00FA56FB" w:rsidRPr="009E1102" w:rsidRDefault="00FA56FB" w:rsidP="00FA56FB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4157"/>
        <w:gridCol w:w="50"/>
        <w:gridCol w:w="2400"/>
        <w:gridCol w:w="37"/>
        <w:gridCol w:w="2343"/>
      </w:tblGrid>
      <w:tr w:rsidR="00FA56FB" w:rsidRPr="009E1102" w:rsidTr="00C85383">
        <w:tc>
          <w:tcPr>
            <w:tcW w:w="584" w:type="dxa"/>
            <w:vAlign w:val="center"/>
          </w:tcPr>
          <w:p w:rsidR="00FA56FB" w:rsidRPr="009E1102" w:rsidRDefault="00FA56FB" w:rsidP="000822D8">
            <w:pPr>
              <w:jc w:val="both"/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 xml:space="preserve">№ </w:t>
            </w:r>
            <w:proofErr w:type="gramStart"/>
            <w:r w:rsidRPr="009E1102">
              <w:rPr>
                <w:sz w:val="24"/>
                <w:szCs w:val="24"/>
              </w:rPr>
              <w:t>п</w:t>
            </w:r>
            <w:proofErr w:type="gramEnd"/>
            <w:r w:rsidRPr="009E1102">
              <w:rPr>
                <w:sz w:val="24"/>
                <w:szCs w:val="24"/>
              </w:rPr>
              <w:t>/п</w:t>
            </w:r>
          </w:p>
        </w:tc>
        <w:tc>
          <w:tcPr>
            <w:tcW w:w="4157" w:type="dxa"/>
            <w:vAlign w:val="center"/>
          </w:tcPr>
          <w:p w:rsidR="00FA56FB" w:rsidRPr="009E1102" w:rsidRDefault="00FA56FB" w:rsidP="000822D8">
            <w:pPr>
              <w:jc w:val="both"/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2450" w:type="dxa"/>
            <w:gridSpan w:val="2"/>
            <w:vAlign w:val="center"/>
          </w:tcPr>
          <w:p w:rsidR="00FA56FB" w:rsidRPr="009E1102" w:rsidRDefault="00FA56FB" w:rsidP="000822D8">
            <w:pPr>
              <w:jc w:val="both"/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Определение значения ключевого показателя</w:t>
            </w:r>
          </w:p>
        </w:tc>
        <w:tc>
          <w:tcPr>
            <w:tcW w:w="2380" w:type="dxa"/>
            <w:gridSpan w:val="2"/>
            <w:vAlign w:val="center"/>
          </w:tcPr>
          <w:p w:rsidR="00FA56FB" w:rsidRPr="009E1102" w:rsidRDefault="00FA56FB" w:rsidP="000822D8">
            <w:pPr>
              <w:jc w:val="both"/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Фактически исполнено, балл*</w:t>
            </w:r>
          </w:p>
        </w:tc>
      </w:tr>
      <w:tr w:rsidR="00FA56FB" w:rsidRPr="009E1102" w:rsidTr="00C85383">
        <w:tc>
          <w:tcPr>
            <w:tcW w:w="584" w:type="dxa"/>
            <w:vAlign w:val="center"/>
          </w:tcPr>
          <w:p w:rsidR="00FA56FB" w:rsidRPr="009E1102" w:rsidRDefault="00FA56FB" w:rsidP="000822D8">
            <w:pPr>
              <w:jc w:val="both"/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1</w:t>
            </w:r>
          </w:p>
        </w:tc>
        <w:tc>
          <w:tcPr>
            <w:tcW w:w="4157" w:type="dxa"/>
            <w:vAlign w:val="center"/>
          </w:tcPr>
          <w:p w:rsidR="00FA56FB" w:rsidRPr="009E1102" w:rsidRDefault="00FA56FB" w:rsidP="000822D8">
            <w:pPr>
              <w:jc w:val="both"/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 xml:space="preserve">Наличие утвержденного правового акта Администрации об </w:t>
            </w:r>
            <w:proofErr w:type="gramStart"/>
            <w:r w:rsidRPr="009E1102">
              <w:rPr>
                <w:sz w:val="24"/>
                <w:szCs w:val="24"/>
              </w:rPr>
              <w:t>антимонопольном</w:t>
            </w:r>
            <w:proofErr w:type="gramEnd"/>
            <w:r w:rsidRPr="009E1102">
              <w:rPr>
                <w:sz w:val="24"/>
                <w:szCs w:val="24"/>
              </w:rPr>
              <w:t xml:space="preserve"> </w:t>
            </w:r>
            <w:proofErr w:type="spellStart"/>
            <w:r w:rsidRPr="009E1102">
              <w:rPr>
                <w:sz w:val="24"/>
                <w:szCs w:val="24"/>
              </w:rPr>
              <w:t>комплаенсе</w:t>
            </w:r>
            <w:proofErr w:type="spellEnd"/>
          </w:p>
        </w:tc>
        <w:tc>
          <w:tcPr>
            <w:tcW w:w="2450" w:type="dxa"/>
            <w:gridSpan w:val="2"/>
            <w:vAlign w:val="center"/>
          </w:tcPr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0 - правовой акт не принят;</w:t>
            </w:r>
          </w:p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1- правовой акт принят;</w:t>
            </w:r>
          </w:p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 xml:space="preserve">2 - в отчетном периоде в правовой акт вносились изменения по совершенствованию системы антимонопольного </w:t>
            </w:r>
            <w:proofErr w:type="spellStart"/>
            <w:r w:rsidRPr="009E1102">
              <w:rPr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2380" w:type="dxa"/>
            <w:gridSpan w:val="2"/>
          </w:tcPr>
          <w:p w:rsidR="00FA56FB" w:rsidRPr="009E1102" w:rsidRDefault="00FA56FB" w:rsidP="000822D8">
            <w:pPr>
              <w:jc w:val="both"/>
              <w:rPr>
                <w:sz w:val="24"/>
                <w:szCs w:val="24"/>
              </w:rPr>
            </w:pPr>
          </w:p>
        </w:tc>
      </w:tr>
      <w:tr w:rsidR="00FA56FB" w:rsidRPr="009E1102" w:rsidTr="00C85383">
        <w:tc>
          <w:tcPr>
            <w:tcW w:w="584" w:type="dxa"/>
            <w:vAlign w:val="center"/>
          </w:tcPr>
          <w:p w:rsidR="00FA56FB" w:rsidRPr="009E1102" w:rsidRDefault="00650144" w:rsidP="00082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7" w:type="dxa"/>
            <w:vAlign w:val="center"/>
          </w:tcPr>
          <w:p w:rsidR="00FA56FB" w:rsidRPr="009E1102" w:rsidRDefault="00FA56FB" w:rsidP="000822D8">
            <w:pPr>
              <w:jc w:val="both"/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 xml:space="preserve">Утверждение карты </w:t>
            </w:r>
            <w:proofErr w:type="spellStart"/>
            <w:r w:rsidRPr="009E1102">
              <w:rPr>
                <w:sz w:val="24"/>
                <w:szCs w:val="24"/>
              </w:rPr>
              <w:t>комплаенс</w:t>
            </w:r>
            <w:proofErr w:type="spellEnd"/>
            <w:r w:rsidRPr="009E1102">
              <w:rPr>
                <w:sz w:val="24"/>
                <w:szCs w:val="24"/>
              </w:rPr>
              <w:t>-рисков</w:t>
            </w:r>
          </w:p>
        </w:tc>
        <w:tc>
          <w:tcPr>
            <w:tcW w:w="2450" w:type="dxa"/>
            <w:gridSpan w:val="2"/>
            <w:vAlign w:val="center"/>
          </w:tcPr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0 - карта не утверждена;</w:t>
            </w:r>
          </w:p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1 - карта утверждена;</w:t>
            </w:r>
          </w:p>
        </w:tc>
        <w:tc>
          <w:tcPr>
            <w:tcW w:w="2380" w:type="dxa"/>
            <w:gridSpan w:val="2"/>
          </w:tcPr>
          <w:p w:rsidR="00FA56FB" w:rsidRPr="009E1102" w:rsidRDefault="00FA56FB" w:rsidP="000822D8">
            <w:pPr>
              <w:jc w:val="both"/>
              <w:rPr>
                <w:sz w:val="24"/>
                <w:szCs w:val="24"/>
              </w:rPr>
            </w:pPr>
          </w:p>
        </w:tc>
      </w:tr>
      <w:tr w:rsidR="00FA56FB" w:rsidRPr="009E1102" w:rsidTr="00C85383">
        <w:tc>
          <w:tcPr>
            <w:tcW w:w="584" w:type="dxa"/>
            <w:vAlign w:val="center"/>
          </w:tcPr>
          <w:p w:rsidR="00FA56FB" w:rsidRPr="009E1102" w:rsidRDefault="00650144" w:rsidP="00082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7" w:type="dxa"/>
            <w:vAlign w:val="center"/>
          </w:tcPr>
          <w:p w:rsidR="00FA56FB" w:rsidRPr="009E1102" w:rsidRDefault="00FA56FB" w:rsidP="000822D8">
            <w:pPr>
              <w:jc w:val="both"/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Работа по выявлению и оценке рисков нарушения антимонопольного законодательства, определение вероятности их возникновения (в том числе за предшествующие три года)</w:t>
            </w:r>
          </w:p>
        </w:tc>
        <w:tc>
          <w:tcPr>
            <w:tcW w:w="2450" w:type="dxa"/>
            <w:gridSpan w:val="2"/>
            <w:vAlign w:val="center"/>
          </w:tcPr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0 - работа по выявлению рисков не проводится;</w:t>
            </w:r>
          </w:p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 xml:space="preserve">1 - риски выявлены только при </w:t>
            </w:r>
            <w:r>
              <w:rPr>
                <w:sz w:val="24"/>
                <w:szCs w:val="24"/>
              </w:rPr>
              <w:t>в</w:t>
            </w:r>
            <w:r w:rsidRPr="009E1102">
              <w:rPr>
                <w:sz w:val="24"/>
                <w:szCs w:val="24"/>
              </w:rPr>
              <w:t xml:space="preserve">недрении </w:t>
            </w:r>
            <w:proofErr w:type="spellStart"/>
            <w:r w:rsidRPr="009E1102">
              <w:rPr>
                <w:sz w:val="24"/>
                <w:szCs w:val="24"/>
              </w:rPr>
              <w:t>комплаенса</w:t>
            </w:r>
            <w:proofErr w:type="spellEnd"/>
            <w:r w:rsidRPr="009E1102">
              <w:rPr>
                <w:sz w:val="24"/>
                <w:szCs w:val="24"/>
              </w:rPr>
              <w:t>;</w:t>
            </w:r>
          </w:p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2 - риски выявляются на постоянной основе, анализируется вероятность их возникновения</w:t>
            </w:r>
          </w:p>
        </w:tc>
        <w:tc>
          <w:tcPr>
            <w:tcW w:w="2380" w:type="dxa"/>
            <w:gridSpan w:val="2"/>
          </w:tcPr>
          <w:p w:rsidR="00FA56FB" w:rsidRPr="009E1102" w:rsidRDefault="00FA56FB" w:rsidP="000822D8">
            <w:pPr>
              <w:jc w:val="both"/>
              <w:rPr>
                <w:sz w:val="24"/>
                <w:szCs w:val="24"/>
              </w:rPr>
            </w:pPr>
          </w:p>
        </w:tc>
      </w:tr>
      <w:tr w:rsidR="00FA56FB" w:rsidRPr="009E1102" w:rsidTr="00C85383">
        <w:tc>
          <w:tcPr>
            <w:tcW w:w="584" w:type="dxa"/>
            <w:vAlign w:val="center"/>
          </w:tcPr>
          <w:p w:rsidR="00FA56FB" w:rsidRPr="009E1102" w:rsidRDefault="00650144" w:rsidP="00082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7" w:type="dxa"/>
            <w:vAlign w:val="center"/>
          </w:tcPr>
          <w:p w:rsidR="00FA56FB" w:rsidRPr="009E1102" w:rsidRDefault="00FA56FB" w:rsidP="000822D8">
            <w:pPr>
              <w:jc w:val="both"/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Мониторинг и анализ практики применения антимонопольного законодательства</w:t>
            </w:r>
          </w:p>
        </w:tc>
        <w:tc>
          <w:tcPr>
            <w:tcW w:w="2450" w:type="dxa"/>
            <w:gridSpan w:val="2"/>
            <w:vAlign w:val="center"/>
          </w:tcPr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0 - мониторинг и анализ не проводится;</w:t>
            </w:r>
          </w:p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 xml:space="preserve">1 - мониторинг и анализ проводился только при внедрении </w:t>
            </w:r>
            <w:proofErr w:type="spellStart"/>
            <w:r w:rsidRPr="009E1102">
              <w:rPr>
                <w:sz w:val="24"/>
                <w:szCs w:val="24"/>
              </w:rPr>
              <w:t>комплаенса</w:t>
            </w:r>
            <w:proofErr w:type="spellEnd"/>
            <w:r w:rsidRPr="009E1102">
              <w:rPr>
                <w:sz w:val="24"/>
                <w:szCs w:val="24"/>
              </w:rPr>
              <w:t>;</w:t>
            </w:r>
          </w:p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 xml:space="preserve">2 - мониторинг и анализ проводятся на </w:t>
            </w:r>
            <w:r w:rsidRPr="009E1102">
              <w:rPr>
                <w:sz w:val="24"/>
                <w:szCs w:val="24"/>
              </w:rPr>
              <w:lastRenderedPageBreak/>
              <w:t>постоянной основе</w:t>
            </w:r>
          </w:p>
        </w:tc>
        <w:tc>
          <w:tcPr>
            <w:tcW w:w="2380" w:type="dxa"/>
            <w:gridSpan w:val="2"/>
          </w:tcPr>
          <w:p w:rsidR="00FA56FB" w:rsidRPr="009E1102" w:rsidRDefault="00FA56FB" w:rsidP="000822D8">
            <w:pPr>
              <w:jc w:val="both"/>
              <w:rPr>
                <w:sz w:val="24"/>
                <w:szCs w:val="24"/>
              </w:rPr>
            </w:pPr>
          </w:p>
        </w:tc>
      </w:tr>
      <w:tr w:rsidR="00FA56FB" w:rsidRPr="009E1102" w:rsidTr="00C85383">
        <w:tc>
          <w:tcPr>
            <w:tcW w:w="584" w:type="dxa"/>
            <w:vAlign w:val="center"/>
          </w:tcPr>
          <w:p w:rsidR="00FA56FB" w:rsidRPr="009E1102" w:rsidRDefault="00650144" w:rsidP="00082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57" w:type="dxa"/>
            <w:vAlign w:val="center"/>
          </w:tcPr>
          <w:p w:rsidR="00FA56FB" w:rsidRPr="009E1102" w:rsidRDefault="00FA56FB" w:rsidP="000822D8">
            <w:pPr>
              <w:jc w:val="both"/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 xml:space="preserve">Обучение муниципальных служащих Администрации требованиям антимонопольного законодательства </w:t>
            </w:r>
          </w:p>
        </w:tc>
        <w:tc>
          <w:tcPr>
            <w:tcW w:w="2450" w:type="dxa"/>
            <w:gridSpan w:val="2"/>
            <w:vAlign w:val="center"/>
          </w:tcPr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0 - обучение не проводится;</w:t>
            </w:r>
          </w:p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1- проводится вводный (первичный) инструктаж;</w:t>
            </w:r>
          </w:p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2 - проводятся вводный и целевой (внеплановый) инструктаж</w:t>
            </w:r>
          </w:p>
        </w:tc>
        <w:tc>
          <w:tcPr>
            <w:tcW w:w="2380" w:type="dxa"/>
            <w:gridSpan w:val="2"/>
          </w:tcPr>
          <w:p w:rsidR="00FA56FB" w:rsidRPr="009E1102" w:rsidRDefault="00FA56FB" w:rsidP="000822D8">
            <w:pPr>
              <w:jc w:val="both"/>
              <w:rPr>
                <w:sz w:val="24"/>
                <w:szCs w:val="24"/>
              </w:rPr>
            </w:pPr>
          </w:p>
        </w:tc>
      </w:tr>
      <w:tr w:rsidR="00FA56FB" w:rsidRPr="009E1102" w:rsidTr="00C85383">
        <w:tc>
          <w:tcPr>
            <w:tcW w:w="584" w:type="dxa"/>
            <w:vAlign w:val="center"/>
          </w:tcPr>
          <w:p w:rsidR="00FA56FB" w:rsidRPr="009E1102" w:rsidRDefault="00650144" w:rsidP="00082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57" w:type="dxa"/>
            <w:vAlign w:val="center"/>
          </w:tcPr>
          <w:p w:rsidR="00FA56FB" w:rsidRPr="009E1102" w:rsidRDefault="00FA56FB" w:rsidP="000822D8">
            <w:pPr>
              <w:jc w:val="both"/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Утверждение Плана мероприятий по снижению рисков нарушения антимонопольного законодательства</w:t>
            </w:r>
          </w:p>
        </w:tc>
        <w:tc>
          <w:tcPr>
            <w:tcW w:w="2450" w:type="dxa"/>
            <w:gridSpan w:val="2"/>
            <w:vAlign w:val="center"/>
          </w:tcPr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0 - план мероприятий не утвержден;</w:t>
            </w:r>
          </w:p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1 - план мероприятий утвержден;</w:t>
            </w:r>
          </w:p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2 - план мероприятий актуализируется</w:t>
            </w:r>
          </w:p>
          <w:p w:rsidR="00FA56FB" w:rsidRPr="009E1102" w:rsidRDefault="00FA56FB" w:rsidP="000822D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</w:tcPr>
          <w:p w:rsidR="00FA56FB" w:rsidRPr="009E1102" w:rsidRDefault="00FA56FB" w:rsidP="000822D8">
            <w:pPr>
              <w:jc w:val="both"/>
              <w:rPr>
                <w:sz w:val="24"/>
                <w:szCs w:val="24"/>
              </w:rPr>
            </w:pPr>
          </w:p>
        </w:tc>
      </w:tr>
      <w:tr w:rsidR="00FA56FB" w:rsidRPr="009E1102" w:rsidTr="00C85383">
        <w:trPr>
          <w:trHeight w:val="1323"/>
        </w:trPr>
        <w:tc>
          <w:tcPr>
            <w:tcW w:w="584" w:type="dxa"/>
            <w:vAlign w:val="center"/>
          </w:tcPr>
          <w:p w:rsidR="00FA56FB" w:rsidRPr="009E1102" w:rsidRDefault="00650144" w:rsidP="00082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57" w:type="dxa"/>
            <w:vAlign w:val="center"/>
          </w:tcPr>
          <w:p w:rsidR="00FA56FB" w:rsidRPr="009E1102" w:rsidRDefault="00FA56FB" w:rsidP="00650144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 xml:space="preserve">Размещение нормативно-правовых актов Администрации на официальном сайте Администрации </w:t>
            </w:r>
            <w:r>
              <w:rPr>
                <w:sz w:val="24"/>
                <w:szCs w:val="24"/>
              </w:rPr>
              <w:t>П</w:t>
            </w:r>
            <w:r w:rsidR="00650144">
              <w:rPr>
                <w:sz w:val="24"/>
                <w:szCs w:val="24"/>
              </w:rPr>
              <w:t>устошкинског</w:t>
            </w:r>
            <w:r>
              <w:rPr>
                <w:sz w:val="24"/>
                <w:szCs w:val="24"/>
              </w:rPr>
              <w:t>о</w:t>
            </w:r>
            <w:r w:rsidRPr="009E1102">
              <w:rPr>
                <w:sz w:val="24"/>
                <w:szCs w:val="24"/>
              </w:rPr>
              <w:t xml:space="preserve"> района</w:t>
            </w:r>
            <w:r w:rsidR="00650144">
              <w:rPr>
                <w:sz w:val="24"/>
                <w:szCs w:val="24"/>
              </w:rPr>
              <w:t xml:space="preserve"> в течение отчетного периода</w:t>
            </w:r>
          </w:p>
        </w:tc>
        <w:tc>
          <w:tcPr>
            <w:tcW w:w="2450" w:type="dxa"/>
            <w:gridSpan w:val="2"/>
            <w:vAlign w:val="center"/>
          </w:tcPr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0 - НПА не размещаются;</w:t>
            </w:r>
          </w:p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1 - НПА размещаются, не проводится экспертиза с публичным сбором замечаний и предложений;</w:t>
            </w:r>
          </w:p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2 - НПА размещаются, проводится экспертиза с публичным сбором замечаний и предложений;</w:t>
            </w:r>
          </w:p>
          <w:p w:rsidR="00FA56FB" w:rsidRPr="009E1102" w:rsidRDefault="00FA56FB" w:rsidP="000822D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</w:tcPr>
          <w:p w:rsidR="00FA56FB" w:rsidRPr="009E1102" w:rsidRDefault="00FA56FB" w:rsidP="000822D8">
            <w:pPr>
              <w:jc w:val="both"/>
              <w:rPr>
                <w:sz w:val="24"/>
                <w:szCs w:val="24"/>
              </w:rPr>
            </w:pPr>
          </w:p>
        </w:tc>
      </w:tr>
      <w:tr w:rsidR="00FA56FB" w:rsidRPr="009E1102" w:rsidTr="00C85383">
        <w:tc>
          <w:tcPr>
            <w:tcW w:w="584" w:type="dxa"/>
            <w:vAlign w:val="center"/>
          </w:tcPr>
          <w:p w:rsidR="00FA56FB" w:rsidRPr="009E1102" w:rsidRDefault="00650144" w:rsidP="00082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57" w:type="dxa"/>
            <w:vAlign w:val="center"/>
          </w:tcPr>
          <w:p w:rsidR="00FA56FB" w:rsidRPr="009E1102" w:rsidRDefault="00FA56FB" w:rsidP="000822D8">
            <w:pPr>
              <w:jc w:val="both"/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 xml:space="preserve">Информирование Главы района о внутренних документах, которые могут повлечь нарушение антимонопольного законодательства, противоречить антимонопольному законодательству, антимонопольному </w:t>
            </w:r>
            <w:proofErr w:type="spellStart"/>
            <w:r w:rsidRPr="009E1102">
              <w:rPr>
                <w:sz w:val="24"/>
                <w:szCs w:val="24"/>
              </w:rPr>
              <w:t>комплаенсу</w:t>
            </w:r>
            <w:proofErr w:type="spellEnd"/>
          </w:p>
        </w:tc>
        <w:tc>
          <w:tcPr>
            <w:tcW w:w="2450" w:type="dxa"/>
            <w:gridSpan w:val="2"/>
            <w:vAlign w:val="center"/>
          </w:tcPr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0 - внутренние документы не анализируются;</w:t>
            </w:r>
          </w:p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1 - внутренние документы анализируются, информация доводится до Главы района;</w:t>
            </w:r>
          </w:p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2 - внутренние документы анализируются, информация доводится до Главы и сотрудников Администрации</w:t>
            </w:r>
          </w:p>
        </w:tc>
        <w:tc>
          <w:tcPr>
            <w:tcW w:w="2380" w:type="dxa"/>
            <w:gridSpan w:val="2"/>
          </w:tcPr>
          <w:p w:rsidR="00FA56FB" w:rsidRPr="009E1102" w:rsidRDefault="00FA56FB" w:rsidP="000822D8">
            <w:pPr>
              <w:jc w:val="both"/>
              <w:rPr>
                <w:sz w:val="24"/>
                <w:szCs w:val="24"/>
              </w:rPr>
            </w:pPr>
          </w:p>
        </w:tc>
      </w:tr>
      <w:tr w:rsidR="00FA56FB" w:rsidRPr="009E1102" w:rsidTr="00C85383">
        <w:tc>
          <w:tcPr>
            <w:tcW w:w="584" w:type="dxa"/>
            <w:vAlign w:val="center"/>
          </w:tcPr>
          <w:p w:rsidR="00FA56FB" w:rsidRPr="009E1102" w:rsidRDefault="00650144" w:rsidP="00082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57" w:type="dxa"/>
            <w:vAlign w:val="center"/>
          </w:tcPr>
          <w:p w:rsidR="00FA56FB" w:rsidRPr="009E1102" w:rsidRDefault="00FA56FB" w:rsidP="000822D8">
            <w:pPr>
              <w:jc w:val="both"/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 xml:space="preserve">Снижение количества нарушений </w:t>
            </w:r>
            <w:r w:rsidRPr="009E1102">
              <w:rPr>
                <w:sz w:val="24"/>
                <w:szCs w:val="24"/>
              </w:rPr>
              <w:lastRenderedPageBreak/>
              <w:t>антимонопольного законодательства со стороны Администрации по сравнению с прошлым годом</w:t>
            </w:r>
          </w:p>
        </w:tc>
        <w:tc>
          <w:tcPr>
            <w:tcW w:w="2450" w:type="dxa"/>
            <w:gridSpan w:val="2"/>
            <w:vAlign w:val="center"/>
          </w:tcPr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lastRenderedPageBreak/>
              <w:t xml:space="preserve">0 - количество </w:t>
            </w:r>
            <w:r w:rsidRPr="009E1102">
              <w:rPr>
                <w:sz w:val="24"/>
                <w:szCs w:val="24"/>
              </w:rPr>
              <w:lastRenderedPageBreak/>
              <w:t>нарушений по сравнению с прошлым годом увеличилось, осталось на прежнем уровне;</w:t>
            </w:r>
          </w:p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1 - количество нарушений по сравнению с прошлым годом снизилось;</w:t>
            </w:r>
          </w:p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2 - нарушений в отчетном году не было</w:t>
            </w:r>
          </w:p>
        </w:tc>
        <w:tc>
          <w:tcPr>
            <w:tcW w:w="2380" w:type="dxa"/>
            <w:gridSpan w:val="2"/>
          </w:tcPr>
          <w:p w:rsidR="00FA56FB" w:rsidRPr="009E1102" w:rsidRDefault="00FA56FB" w:rsidP="000822D8">
            <w:pPr>
              <w:jc w:val="both"/>
              <w:rPr>
                <w:sz w:val="24"/>
                <w:szCs w:val="24"/>
              </w:rPr>
            </w:pPr>
          </w:p>
        </w:tc>
      </w:tr>
      <w:tr w:rsidR="00FA56FB" w:rsidRPr="009E1102" w:rsidTr="00C85383">
        <w:tc>
          <w:tcPr>
            <w:tcW w:w="584" w:type="dxa"/>
            <w:vAlign w:val="center"/>
          </w:tcPr>
          <w:p w:rsidR="00FA56FB" w:rsidRPr="009E1102" w:rsidRDefault="00FA56FB" w:rsidP="00C853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85383">
              <w:rPr>
                <w:sz w:val="24"/>
                <w:szCs w:val="24"/>
              </w:rPr>
              <w:t>0</w:t>
            </w:r>
          </w:p>
        </w:tc>
        <w:tc>
          <w:tcPr>
            <w:tcW w:w="4207" w:type="dxa"/>
            <w:gridSpan w:val="2"/>
            <w:vAlign w:val="center"/>
          </w:tcPr>
          <w:p w:rsidR="00FA56FB" w:rsidRPr="009E1102" w:rsidRDefault="00FA56FB" w:rsidP="000822D8">
            <w:pPr>
              <w:jc w:val="both"/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Выявление конфликта интересов в деятельности муниципальных служащих и структурных подразделений Администрации, разработка предложений по их исключению, проведение служебных проверок</w:t>
            </w:r>
          </w:p>
        </w:tc>
        <w:tc>
          <w:tcPr>
            <w:tcW w:w="2437" w:type="dxa"/>
            <w:gridSpan w:val="2"/>
            <w:vAlign w:val="center"/>
          </w:tcPr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0 - работа по выявлению конфликта интересов, служебные проверки не проводятся;</w:t>
            </w:r>
          </w:p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1 - работа по выявлению конфликта интересов, служебные проверки проводятся;</w:t>
            </w:r>
          </w:p>
          <w:p w:rsidR="00FA56FB" w:rsidRPr="009E1102" w:rsidRDefault="00FA56FB" w:rsidP="000822D8">
            <w:pPr>
              <w:rPr>
                <w:sz w:val="24"/>
                <w:szCs w:val="24"/>
              </w:rPr>
            </w:pPr>
            <w:r w:rsidRPr="009E1102">
              <w:rPr>
                <w:sz w:val="24"/>
                <w:szCs w:val="24"/>
              </w:rPr>
              <w:t>2 - работа по выявлению конфликта интересов, служебные проверки проводятся, разрабатываются предложения по устранению нарушений, информация доводится до муниц</w:t>
            </w:r>
            <w:r w:rsidR="00884949">
              <w:rPr>
                <w:sz w:val="24"/>
                <w:szCs w:val="24"/>
              </w:rPr>
              <w:t>ипальных служащих Администрации</w:t>
            </w:r>
          </w:p>
        </w:tc>
        <w:tc>
          <w:tcPr>
            <w:tcW w:w="2343" w:type="dxa"/>
          </w:tcPr>
          <w:p w:rsidR="00FA56FB" w:rsidRPr="009E1102" w:rsidRDefault="00FA56FB" w:rsidP="000822D8">
            <w:pPr>
              <w:jc w:val="both"/>
              <w:rPr>
                <w:sz w:val="24"/>
                <w:szCs w:val="24"/>
              </w:rPr>
            </w:pPr>
          </w:p>
        </w:tc>
      </w:tr>
    </w:tbl>
    <w:p w:rsidR="00FA56FB" w:rsidRPr="009E1102" w:rsidRDefault="00FA56FB" w:rsidP="00FA56FB">
      <w:pPr>
        <w:jc w:val="both"/>
        <w:rPr>
          <w:i/>
          <w:sz w:val="24"/>
          <w:szCs w:val="24"/>
        </w:rPr>
      </w:pPr>
      <w:r w:rsidRPr="009E1102">
        <w:rPr>
          <w:i/>
          <w:sz w:val="24"/>
          <w:szCs w:val="24"/>
        </w:rPr>
        <w:t xml:space="preserve">*Заполняется при подготовке отчета об исполнении показателей эффективности функционирования антимонопольного </w:t>
      </w:r>
      <w:proofErr w:type="spellStart"/>
      <w:r w:rsidRPr="009E1102">
        <w:rPr>
          <w:i/>
          <w:sz w:val="24"/>
          <w:szCs w:val="24"/>
        </w:rPr>
        <w:t>комплаенса</w:t>
      </w:r>
      <w:proofErr w:type="spellEnd"/>
      <w:r w:rsidRPr="009E1102">
        <w:rPr>
          <w:i/>
          <w:sz w:val="24"/>
          <w:szCs w:val="24"/>
        </w:rPr>
        <w:t>.</w:t>
      </w:r>
    </w:p>
    <w:p w:rsidR="00FA56FB" w:rsidRPr="009E1102" w:rsidRDefault="00FA56FB" w:rsidP="00FA56FB">
      <w:pPr>
        <w:jc w:val="both"/>
        <w:rPr>
          <w:i/>
          <w:sz w:val="24"/>
          <w:szCs w:val="24"/>
        </w:rPr>
      </w:pPr>
      <w:r w:rsidRPr="009E1102">
        <w:rPr>
          <w:i/>
          <w:sz w:val="24"/>
          <w:szCs w:val="24"/>
        </w:rPr>
        <w:t> </w:t>
      </w:r>
    </w:p>
    <w:p w:rsidR="00FA56FB" w:rsidRPr="009E1102" w:rsidRDefault="00FA56FB" w:rsidP="00FA56FB">
      <w:pPr>
        <w:jc w:val="both"/>
        <w:rPr>
          <w:sz w:val="24"/>
          <w:szCs w:val="24"/>
        </w:rPr>
      </w:pPr>
      <w:r w:rsidRPr="009E1102">
        <w:rPr>
          <w:sz w:val="24"/>
          <w:szCs w:val="24"/>
        </w:rPr>
        <w:t xml:space="preserve"> Механизм оценки эффективности </w:t>
      </w:r>
      <w:proofErr w:type="gramStart"/>
      <w:r w:rsidRPr="009E1102">
        <w:rPr>
          <w:sz w:val="24"/>
          <w:szCs w:val="24"/>
        </w:rPr>
        <w:t>антимонопольного</w:t>
      </w:r>
      <w:proofErr w:type="gramEnd"/>
      <w:r w:rsidRPr="009E1102">
        <w:rPr>
          <w:sz w:val="24"/>
          <w:szCs w:val="24"/>
        </w:rPr>
        <w:t xml:space="preserve"> </w:t>
      </w:r>
      <w:proofErr w:type="spellStart"/>
      <w:r w:rsidRPr="009E1102">
        <w:rPr>
          <w:sz w:val="24"/>
          <w:szCs w:val="24"/>
        </w:rPr>
        <w:t>комплаенса</w:t>
      </w:r>
      <w:proofErr w:type="spellEnd"/>
      <w:r w:rsidRPr="009E1102">
        <w:rPr>
          <w:sz w:val="24"/>
          <w:szCs w:val="24"/>
        </w:rPr>
        <w:t>:</w:t>
      </w:r>
    </w:p>
    <w:p w:rsidR="00FA56FB" w:rsidRPr="009E1102" w:rsidRDefault="00FA56FB" w:rsidP="00FA56FB">
      <w:pPr>
        <w:jc w:val="both"/>
        <w:rPr>
          <w:sz w:val="24"/>
          <w:szCs w:val="24"/>
        </w:rPr>
      </w:pPr>
    </w:p>
    <w:p w:rsidR="00FA56FB" w:rsidRPr="009E1102" w:rsidRDefault="00884949" w:rsidP="00FA56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A56FB" w:rsidRPr="009E1102">
        <w:rPr>
          <w:sz w:val="24"/>
          <w:szCs w:val="24"/>
        </w:rPr>
        <w:t xml:space="preserve">ысокий уровень эффективности </w:t>
      </w:r>
      <w:proofErr w:type="gramStart"/>
      <w:r w:rsidR="00FA56FB" w:rsidRPr="009E1102">
        <w:rPr>
          <w:sz w:val="24"/>
          <w:szCs w:val="24"/>
        </w:rPr>
        <w:t>антимонопольного</w:t>
      </w:r>
      <w:proofErr w:type="gramEnd"/>
      <w:r w:rsidR="00FA56FB" w:rsidRPr="009E1102">
        <w:rPr>
          <w:sz w:val="24"/>
          <w:szCs w:val="24"/>
        </w:rPr>
        <w:t xml:space="preserve"> </w:t>
      </w:r>
      <w:proofErr w:type="spellStart"/>
      <w:r w:rsidR="00FA56FB" w:rsidRPr="009E1102">
        <w:rPr>
          <w:sz w:val="24"/>
          <w:szCs w:val="24"/>
        </w:rPr>
        <w:t>комплаенса</w:t>
      </w:r>
      <w:proofErr w:type="spellEnd"/>
      <w:r w:rsidR="00FA56FB" w:rsidRPr="009E1102">
        <w:rPr>
          <w:sz w:val="24"/>
          <w:szCs w:val="24"/>
        </w:rPr>
        <w:t xml:space="preserve"> Администрации – от 1</w:t>
      </w:r>
      <w:r w:rsidR="00C85383">
        <w:rPr>
          <w:sz w:val="24"/>
          <w:szCs w:val="24"/>
        </w:rPr>
        <w:t>5</w:t>
      </w:r>
      <w:r w:rsidR="00FA56FB" w:rsidRPr="009E1102">
        <w:rPr>
          <w:sz w:val="24"/>
          <w:szCs w:val="24"/>
        </w:rPr>
        <w:t xml:space="preserve"> до 2</w:t>
      </w:r>
      <w:r w:rsidR="00C85383">
        <w:rPr>
          <w:sz w:val="24"/>
          <w:szCs w:val="24"/>
        </w:rPr>
        <w:t>0</w:t>
      </w:r>
      <w:r w:rsidR="00FA56FB" w:rsidRPr="009E1102">
        <w:rPr>
          <w:sz w:val="24"/>
          <w:szCs w:val="24"/>
        </w:rPr>
        <w:t xml:space="preserve"> баллов;</w:t>
      </w:r>
    </w:p>
    <w:p w:rsidR="00FA56FB" w:rsidRPr="009E1102" w:rsidRDefault="00884949" w:rsidP="00FA56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FA56FB" w:rsidRPr="009E1102">
        <w:rPr>
          <w:sz w:val="24"/>
          <w:szCs w:val="24"/>
        </w:rPr>
        <w:t xml:space="preserve">редний уровень эффективности </w:t>
      </w:r>
      <w:proofErr w:type="gramStart"/>
      <w:r w:rsidR="00FA56FB" w:rsidRPr="009E1102">
        <w:rPr>
          <w:sz w:val="24"/>
          <w:szCs w:val="24"/>
        </w:rPr>
        <w:t>антимонопольного</w:t>
      </w:r>
      <w:proofErr w:type="gramEnd"/>
      <w:r w:rsidR="00FA56FB" w:rsidRPr="009E1102">
        <w:rPr>
          <w:sz w:val="24"/>
          <w:szCs w:val="24"/>
        </w:rPr>
        <w:t xml:space="preserve"> </w:t>
      </w:r>
      <w:proofErr w:type="spellStart"/>
      <w:r w:rsidR="00FA56FB">
        <w:rPr>
          <w:sz w:val="24"/>
          <w:szCs w:val="24"/>
        </w:rPr>
        <w:t>комплаенса</w:t>
      </w:r>
      <w:proofErr w:type="spellEnd"/>
      <w:r w:rsidR="00FA56FB">
        <w:rPr>
          <w:sz w:val="24"/>
          <w:szCs w:val="24"/>
        </w:rPr>
        <w:t xml:space="preserve"> Администрации – от 1</w:t>
      </w:r>
      <w:r w:rsidR="00C85383">
        <w:rPr>
          <w:sz w:val="24"/>
          <w:szCs w:val="24"/>
        </w:rPr>
        <w:t>0</w:t>
      </w:r>
      <w:r w:rsidR="00FA56FB" w:rsidRPr="009E1102">
        <w:rPr>
          <w:sz w:val="24"/>
          <w:szCs w:val="24"/>
        </w:rPr>
        <w:t xml:space="preserve"> до 1</w:t>
      </w:r>
      <w:r w:rsidR="00C85383">
        <w:rPr>
          <w:sz w:val="24"/>
          <w:szCs w:val="24"/>
        </w:rPr>
        <w:t>4</w:t>
      </w:r>
      <w:r w:rsidR="00FA56FB" w:rsidRPr="009E1102">
        <w:rPr>
          <w:sz w:val="24"/>
          <w:szCs w:val="24"/>
        </w:rPr>
        <w:t xml:space="preserve"> баллов;</w:t>
      </w:r>
    </w:p>
    <w:p w:rsidR="002A7479" w:rsidRDefault="00884949" w:rsidP="00884949">
      <w:pPr>
        <w:ind w:firstLine="708"/>
        <w:jc w:val="both"/>
      </w:pPr>
      <w:r>
        <w:rPr>
          <w:sz w:val="24"/>
          <w:szCs w:val="24"/>
        </w:rPr>
        <w:t>н</w:t>
      </w:r>
      <w:r w:rsidR="00FA56FB" w:rsidRPr="009E1102">
        <w:rPr>
          <w:sz w:val="24"/>
          <w:szCs w:val="24"/>
        </w:rPr>
        <w:t xml:space="preserve">изкий уровень эффективности </w:t>
      </w:r>
      <w:proofErr w:type="gramStart"/>
      <w:r w:rsidR="00FA56FB" w:rsidRPr="009E1102">
        <w:rPr>
          <w:sz w:val="24"/>
          <w:szCs w:val="24"/>
        </w:rPr>
        <w:t>антимонопольного</w:t>
      </w:r>
      <w:proofErr w:type="gramEnd"/>
      <w:r w:rsidR="00FA56FB" w:rsidRPr="009E1102">
        <w:rPr>
          <w:sz w:val="24"/>
          <w:szCs w:val="24"/>
        </w:rPr>
        <w:t xml:space="preserve"> </w:t>
      </w:r>
      <w:proofErr w:type="spellStart"/>
      <w:r w:rsidR="00FA56FB" w:rsidRPr="009E1102">
        <w:rPr>
          <w:sz w:val="24"/>
          <w:szCs w:val="24"/>
        </w:rPr>
        <w:t>комплаенса</w:t>
      </w:r>
      <w:proofErr w:type="spellEnd"/>
      <w:r w:rsidR="00FA56FB" w:rsidRPr="009E1102">
        <w:rPr>
          <w:sz w:val="24"/>
          <w:szCs w:val="24"/>
        </w:rPr>
        <w:t xml:space="preserve"> Администрации – менее </w:t>
      </w:r>
      <w:r w:rsidR="00C85383">
        <w:rPr>
          <w:sz w:val="24"/>
          <w:szCs w:val="24"/>
        </w:rPr>
        <w:t>8</w:t>
      </w:r>
      <w:r w:rsidR="00FA56FB" w:rsidRPr="009E1102">
        <w:rPr>
          <w:sz w:val="24"/>
          <w:szCs w:val="24"/>
        </w:rPr>
        <w:t xml:space="preserve"> баллов.</w:t>
      </w:r>
    </w:p>
    <w:sectPr w:rsidR="002A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2B2"/>
    <w:multiLevelType w:val="hybridMultilevel"/>
    <w:tmpl w:val="CDD4E9F8"/>
    <w:lvl w:ilvl="0" w:tplc="4B0ECAF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F2257D"/>
    <w:multiLevelType w:val="hybridMultilevel"/>
    <w:tmpl w:val="C93E0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71"/>
    <w:rsid w:val="000C192D"/>
    <w:rsid w:val="0010531D"/>
    <w:rsid w:val="00175868"/>
    <w:rsid w:val="00257567"/>
    <w:rsid w:val="002A7479"/>
    <w:rsid w:val="003C631E"/>
    <w:rsid w:val="004D413F"/>
    <w:rsid w:val="005840C3"/>
    <w:rsid w:val="00650144"/>
    <w:rsid w:val="00884949"/>
    <w:rsid w:val="008C0815"/>
    <w:rsid w:val="009C4B71"/>
    <w:rsid w:val="00A23202"/>
    <w:rsid w:val="00AD3C22"/>
    <w:rsid w:val="00AF2370"/>
    <w:rsid w:val="00B2020C"/>
    <w:rsid w:val="00BB546C"/>
    <w:rsid w:val="00C85383"/>
    <w:rsid w:val="00EB083E"/>
    <w:rsid w:val="00EB523A"/>
    <w:rsid w:val="00FA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C4B71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4B7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9C4B7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C4B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AF2370"/>
    <w:rPr>
      <w:color w:val="0000FF" w:themeColor="hyperlink"/>
      <w:u w:val="single"/>
    </w:rPr>
  </w:style>
  <w:style w:type="table" w:styleId="a6">
    <w:name w:val="Table Grid"/>
    <w:basedOn w:val="a1"/>
    <w:rsid w:val="00AF2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B20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C4B71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4B7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9C4B7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C4B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AF2370"/>
    <w:rPr>
      <w:color w:val="0000FF" w:themeColor="hyperlink"/>
      <w:u w:val="single"/>
    </w:rPr>
  </w:style>
  <w:style w:type="table" w:styleId="a6">
    <w:name w:val="Table Grid"/>
    <w:basedOn w:val="a1"/>
    <w:rsid w:val="00AF2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B2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stoshka.reg60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</dc:creator>
  <cp:lastModifiedBy>Пользователь</cp:lastModifiedBy>
  <cp:revision>20</cp:revision>
  <dcterms:created xsi:type="dcterms:W3CDTF">2024-02-14T09:35:00Z</dcterms:created>
  <dcterms:modified xsi:type="dcterms:W3CDTF">2024-02-19T12:24:00Z</dcterms:modified>
</cp:coreProperties>
</file>